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3F97" w14:textId="5D38D7B7" w:rsidR="00551A01" w:rsidRDefault="00551A01">
      <w:r>
        <w:tab/>
      </w:r>
      <w:r>
        <w:tab/>
      </w:r>
      <w:r>
        <w:tab/>
      </w:r>
      <w:r>
        <w:tab/>
        <w:t>MATERIAL TESTING</w:t>
      </w:r>
    </w:p>
    <w:p w14:paraId="12BBAD1E" w14:textId="68B8636A" w:rsidR="00FD03CA" w:rsidRDefault="00551A01">
      <w:r>
        <w:t xml:space="preserve">Material testing is just another type of force measurement. The only difference is that the sample’s dimension is used to determine results. For example, a load result is called stress in material testing. Stress is the load result divided by the sample’s cross-sectional area. </w:t>
      </w:r>
      <w:proofErr w:type="gramStart"/>
      <w:r>
        <w:t>This is why</w:t>
      </w:r>
      <w:proofErr w:type="gramEnd"/>
      <w:r>
        <w:t xml:space="preserve"> stress has the unit pounds per square inch using imperial measurement. Using SI units, the common unit for stress is Newton per mm squared (N/mm2). N/mm2 is a mega-pascal (</w:t>
      </w:r>
      <w:proofErr w:type="spellStart"/>
      <w:r>
        <w:t>MPa</w:t>
      </w:r>
      <w:proofErr w:type="spellEnd"/>
      <w:r>
        <w:t xml:space="preserve">). Stress = Force/Area. </w:t>
      </w:r>
      <w:r>
        <w:br/>
        <w:t xml:space="preserve">Strain is distance from force measurement. Strain is a unitless </w:t>
      </w:r>
      <w:proofErr w:type="gramStart"/>
      <w:r>
        <w:t>value, but</w:t>
      </w:r>
      <w:proofErr w:type="gramEnd"/>
      <w:r>
        <w:t xml:space="preserve"> is often shown as a percentage. Strain is also called % Elongation. Again, like stress, strain uses the sample’s length value. Strain is the change in length from its original length. If the sample had an original length of 1 inch (25mm) and then was pulled to 2 inches (50mm), the strain is 100%. Strain equals Ultimate Gauge Length minus the Original Gauge Length divided by the Original Gauge Length. </w:t>
      </w:r>
      <w:r>
        <w:br/>
        <w:t>Strain = (UGL-OGL)/OGL</w:t>
      </w:r>
    </w:p>
    <w:p w14:paraId="04CAD4D8" w14:textId="74541531" w:rsidR="00551A01" w:rsidRDefault="00551A01"/>
    <w:p w14:paraId="58BDF7E1" w14:textId="5A0A189B" w:rsidR="00551A01" w:rsidRDefault="00551A01">
      <w:r>
        <w:tab/>
      </w:r>
      <w:r>
        <w:tab/>
        <w:t xml:space="preserve">WILLRICH PRECISION </w:t>
      </w:r>
    </w:p>
    <w:p w14:paraId="505EE2DA" w14:textId="4AB7D8B4" w:rsidR="00551A01" w:rsidRDefault="00551A01">
      <w:r>
        <w:tab/>
      </w:r>
      <w:r>
        <w:tab/>
        <w:t>PH 866-945-5742 EMAIL: Sales@willrich.com</w:t>
      </w:r>
      <w:bookmarkStart w:id="0" w:name="_GoBack"/>
      <w:bookmarkEnd w:id="0"/>
    </w:p>
    <w:sectPr w:rsidR="0055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01"/>
    <w:rsid w:val="00551A01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0E4D"/>
  <w15:chartTrackingRefBased/>
  <w15:docId w15:val="{2FE4C944-BE0B-468A-8D0E-A93048A4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Chitos</dc:creator>
  <cp:keywords/>
  <dc:description/>
  <cp:lastModifiedBy>George Chitos</cp:lastModifiedBy>
  <cp:revision>1</cp:revision>
  <dcterms:created xsi:type="dcterms:W3CDTF">2018-02-26T18:09:00Z</dcterms:created>
  <dcterms:modified xsi:type="dcterms:W3CDTF">2018-02-26T18:10:00Z</dcterms:modified>
</cp:coreProperties>
</file>